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F084" w14:textId="77777777" w:rsidR="00291561" w:rsidRPr="00C54388" w:rsidRDefault="005450BE" w:rsidP="00291561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295225">
        <w:rPr>
          <w:rFonts w:eastAsiaTheme="minorHAnsi"/>
        </w:rPr>
        <w:t xml:space="preserve"> </w:t>
      </w:r>
      <w:r w:rsidR="00291561" w:rsidRPr="00C54388">
        <w:rPr>
          <w:rFonts w:ascii="Calibri" w:eastAsia="Calibri" w:hAnsi="Calibri" w:cs="Arial"/>
          <w:b/>
          <w:bCs/>
          <w:sz w:val="24"/>
          <w:szCs w:val="24"/>
        </w:rPr>
        <w:t xml:space="preserve">Formularz zgłoszenia eksperymentu medycznego </w:t>
      </w:r>
    </w:p>
    <w:p w14:paraId="2FC99BFF" w14:textId="77777777" w:rsidR="00291561" w:rsidRPr="00C54388" w:rsidRDefault="00291561" w:rsidP="00291561">
      <w:pPr>
        <w:spacing w:after="200" w:line="276" w:lineRule="auto"/>
        <w:jc w:val="center"/>
        <w:rPr>
          <w:rFonts w:ascii="Calibri" w:eastAsia="Calibri" w:hAnsi="Calibri" w:cs="Arial"/>
          <w:sz w:val="24"/>
          <w:szCs w:val="24"/>
        </w:rPr>
      </w:pPr>
      <w:r w:rsidRPr="00C54388">
        <w:rPr>
          <w:rFonts w:ascii="Calibri" w:eastAsia="Calibri" w:hAnsi="Calibri" w:cs="Arial"/>
          <w:sz w:val="24"/>
          <w:szCs w:val="24"/>
        </w:rPr>
        <w:t>do obowiązkowego ubezpieczenia odpowiedzialności cywilnej podmiotu przeprowadzającego eksperyment medyczny</w:t>
      </w:r>
    </w:p>
    <w:p w14:paraId="64724746" w14:textId="6E09E47C" w:rsidR="00291561" w:rsidRPr="00C54388" w:rsidRDefault="00291561" w:rsidP="00291561">
      <w:pPr>
        <w:spacing w:after="200" w:line="276" w:lineRule="auto"/>
        <w:jc w:val="center"/>
        <w:rPr>
          <w:rFonts w:ascii="Calibri" w:eastAsia="Calibri" w:hAnsi="Calibri" w:cs="Arial"/>
          <w:sz w:val="24"/>
          <w:szCs w:val="24"/>
        </w:rPr>
      </w:pPr>
      <w:r w:rsidRPr="00C54388">
        <w:rPr>
          <w:rFonts w:ascii="Calibri" w:eastAsia="Calibri" w:hAnsi="Calibri" w:cs="Arial"/>
          <w:sz w:val="24"/>
          <w:szCs w:val="24"/>
        </w:rPr>
        <w:t>w ramach Umowy generalnej</w:t>
      </w:r>
      <w:r>
        <w:rPr>
          <w:rFonts w:ascii="Calibri" w:eastAsia="Calibri" w:hAnsi="Calibri" w:cs="Arial"/>
          <w:sz w:val="24"/>
          <w:szCs w:val="24"/>
        </w:rPr>
        <w:t xml:space="preserve"> nr </w:t>
      </w:r>
      <w:r w:rsidRPr="00291561">
        <w:rPr>
          <w:rFonts w:ascii="Calibri" w:eastAsia="Calibri" w:hAnsi="Calibri" w:cs="Arial"/>
          <w:sz w:val="24"/>
          <w:szCs w:val="24"/>
        </w:rPr>
        <w:t>DZP-48/25</w:t>
      </w:r>
    </w:p>
    <w:tbl>
      <w:tblPr>
        <w:tblpPr w:leftFromText="141" w:rightFromText="141" w:vertAnchor="text" w:tblpX="4" w:tblpY="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5"/>
        <w:gridCol w:w="2195"/>
        <w:gridCol w:w="5386"/>
      </w:tblGrid>
      <w:tr w:rsidR="00291561" w:rsidRPr="007D3F4D" w14:paraId="05E465A7" w14:textId="77777777" w:rsidTr="00BA1E69">
        <w:trPr>
          <w:trHeight w:val="1408"/>
        </w:trPr>
        <w:tc>
          <w:tcPr>
            <w:tcW w:w="4390" w:type="dxa"/>
            <w:gridSpan w:val="2"/>
            <w:vAlign w:val="center"/>
          </w:tcPr>
          <w:p w14:paraId="7561D41B" w14:textId="31CA8EA0" w:rsidR="00291561" w:rsidRPr="007D3F4D" w:rsidRDefault="00291561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>Ubezpieczający i Ubezpieczony</w:t>
            </w:r>
          </w:p>
        </w:tc>
        <w:tc>
          <w:tcPr>
            <w:tcW w:w="5386" w:type="dxa"/>
            <w:vAlign w:val="center"/>
          </w:tcPr>
          <w:p w14:paraId="1AF96C0A" w14:textId="77777777" w:rsidR="00291561" w:rsidRPr="007D3F4D" w:rsidRDefault="00291561" w:rsidP="007D3F4D">
            <w:pPr>
              <w:spacing w:after="0" w:line="276" w:lineRule="auto"/>
              <w:rPr>
                <w:rFonts w:asciiTheme="minorHAnsi" w:eastAsia="Calibri" w:hAnsiTheme="minorHAnsi"/>
                <w:sz w:val="24"/>
              </w:rPr>
            </w:pPr>
            <w:r w:rsidRPr="007D3F4D">
              <w:rPr>
                <w:rFonts w:asciiTheme="minorHAnsi" w:eastAsia="Calibri" w:hAnsiTheme="minorHAnsi"/>
              </w:rPr>
              <w:t xml:space="preserve">Uniwersytet Medyczny im. Karola Marcinkowskiego w Poznaniu </w:t>
            </w:r>
          </w:p>
          <w:p w14:paraId="45130645" w14:textId="65522244" w:rsidR="00291561" w:rsidRPr="007D3F4D" w:rsidRDefault="00291561" w:rsidP="007D3F4D">
            <w:pPr>
              <w:spacing w:before="0" w:after="200" w:line="276" w:lineRule="auto"/>
              <w:rPr>
                <w:rFonts w:asciiTheme="minorHAnsi" w:eastAsia="Calibri" w:hAnsiTheme="minorHAnsi"/>
                <w:sz w:val="24"/>
              </w:rPr>
            </w:pPr>
            <w:r w:rsidRPr="007D3F4D">
              <w:rPr>
                <w:rFonts w:asciiTheme="minorHAnsi" w:eastAsia="Calibri" w:hAnsiTheme="minorHAnsi"/>
              </w:rPr>
              <w:t xml:space="preserve">Ul. Aleksandra Fredry 10 </w:t>
            </w:r>
            <w:r w:rsidRPr="007D3F4D">
              <w:rPr>
                <w:rFonts w:asciiTheme="minorHAnsi" w:eastAsia="Calibri" w:hAnsiTheme="minorHAnsi"/>
              </w:rPr>
              <w:br/>
              <w:t>61-701 Poznań</w:t>
            </w:r>
          </w:p>
        </w:tc>
      </w:tr>
      <w:tr w:rsidR="007D3F4D" w:rsidRPr="007D3F4D" w14:paraId="35EEE4F5" w14:textId="77777777" w:rsidTr="00BA1E69">
        <w:trPr>
          <w:trHeight w:val="481"/>
        </w:trPr>
        <w:tc>
          <w:tcPr>
            <w:tcW w:w="4390" w:type="dxa"/>
            <w:gridSpan w:val="2"/>
            <w:vAlign w:val="center"/>
          </w:tcPr>
          <w:p w14:paraId="321E25A3" w14:textId="6D6729D2" w:rsidR="007D3F4D" w:rsidRPr="007D3F4D" w:rsidRDefault="007D3F4D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>Zakres terytorialny</w:t>
            </w:r>
          </w:p>
        </w:tc>
        <w:tc>
          <w:tcPr>
            <w:tcW w:w="5386" w:type="dxa"/>
            <w:vAlign w:val="center"/>
          </w:tcPr>
          <w:p w14:paraId="4996B6C8" w14:textId="6D7CBC3D" w:rsidR="007D3F4D" w:rsidRPr="007D3F4D" w:rsidRDefault="007D3F4D" w:rsidP="007D3F4D">
            <w:pPr>
              <w:spacing w:before="0" w:after="0" w:line="276" w:lineRule="auto"/>
              <w:rPr>
                <w:rFonts w:asciiTheme="minorHAnsi" w:eastAsia="Calibri" w:hAnsiTheme="minorHAnsi"/>
              </w:rPr>
            </w:pPr>
            <w:r w:rsidRPr="007D3F4D">
              <w:rPr>
                <w:rFonts w:asciiTheme="minorHAnsi" w:eastAsia="Calibri" w:hAnsiTheme="minorHAnsi"/>
              </w:rPr>
              <w:t>Polska</w:t>
            </w:r>
          </w:p>
        </w:tc>
      </w:tr>
      <w:tr w:rsidR="00291561" w:rsidRPr="007D3F4D" w14:paraId="3D4B7A22" w14:textId="77777777" w:rsidTr="007D3F4D">
        <w:trPr>
          <w:trHeight w:val="567"/>
        </w:trPr>
        <w:tc>
          <w:tcPr>
            <w:tcW w:w="4390" w:type="dxa"/>
            <w:gridSpan w:val="2"/>
            <w:vAlign w:val="center"/>
          </w:tcPr>
          <w:p w14:paraId="45C2A14B" w14:textId="77777777" w:rsidR="00291561" w:rsidRPr="007D3F4D" w:rsidRDefault="00291561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>Tytuł eksperymentu</w:t>
            </w:r>
          </w:p>
        </w:tc>
        <w:tc>
          <w:tcPr>
            <w:tcW w:w="5386" w:type="dxa"/>
            <w:vAlign w:val="center"/>
          </w:tcPr>
          <w:p w14:paraId="241463F5" w14:textId="77777777" w:rsidR="00291561" w:rsidRPr="007D3F4D" w:rsidRDefault="00291561" w:rsidP="007D3F4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91561" w:rsidRPr="007D3F4D" w14:paraId="46424DB6" w14:textId="77777777" w:rsidTr="007D3F4D">
        <w:trPr>
          <w:trHeight w:val="567"/>
        </w:trPr>
        <w:tc>
          <w:tcPr>
            <w:tcW w:w="4390" w:type="dxa"/>
            <w:gridSpan w:val="2"/>
            <w:vAlign w:val="center"/>
          </w:tcPr>
          <w:p w14:paraId="139932CF" w14:textId="77777777" w:rsidR="00291561" w:rsidRPr="007D3F4D" w:rsidRDefault="00291561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>Liczba uczestników eksperymentu</w:t>
            </w:r>
          </w:p>
        </w:tc>
        <w:tc>
          <w:tcPr>
            <w:tcW w:w="5386" w:type="dxa"/>
            <w:vAlign w:val="center"/>
          </w:tcPr>
          <w:p w14:paraId="773EFB79" w14:textId="60E32AC0" w:rsidR="00291561" w:rsidRPr="007D3F4D" w:rsidRDefault="00291561" w:rsidP="007D3F4D">
            <w:pPr>
              <w:rPr>
                <w:rFonts w:asciiTheme="minorHAnsi" w:hAnsiTheme="minorHAnsi"/>
              </w:rPr>
            </w:pPr>
          </w:p>
        </w:tc>
      </w:tr>
      <w:tr w:rsidR="00291561" w:rsidRPr="007D3F4D" w14:paraId="337CE582" w14:textId="77777777" w:rsidTr="007D3F4D">
        <w:trPr>
          <w:trHeight w:val="567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78AC2996" w14:textId="5CE7DD3C" w:rsidR="00291561" w:rsidRPr="007D3F4D" w:rsidRDefault="00291561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 xml:space="preserve">Okres </w:t>
            </w:r>
            <w:r w:rsidRPr="007D3F4D">
              <w:rPr>
                <w:rFonts w:asciiTheme="minorHAnsi" w:hAnsiTheme="minorHAnsi"/>
                <w:b/>
                <w:bCs/>
              </w:rPr>
              <w:t>ubezpieczenia</w:t>
            </w:r>
            <w:r w:rsidRPr="007D3F4D">
              <w:rPr>
                <w:rFonts w:asciiTheme="minorHAnsi" w:hAnsiTheme="minorHAnsi"/>
              </w:rPr>
              <w:t xml:space="preserve"> eksperymentu</w:t>
            </w:r>
          </w:p>
          <w:p w14:paraId="7FC463F6" w14:textId="1AC6F6B5" w:rsidR="00291561" w:rsidRPr="007D3F4D" w:rsidRDefault="00291561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>(daty dzienne od …. do .…)</w:t>
            </w:r>
            <w:r w:rsidR="007D3F4D" w:rsidRPr="007D3F4D">
              <w:rPr>
                <w:rFonts w:asciiTheme="minorHAnsi" w:hAnsiTheme="minorHAnsi"/>
                <w:vertAlign w:val="superscript"/>
              </w:rPr>
              <w:t>1</w:t>
            </w:r>
            <w:r w:rsidR="00234E56">
              <w:rPr>
                <w:rFonts w:asciiTheme="minorHAnsi" w:hAnsiTheme="minorHAnsi"/>
                <w:vertAlign w:val="superscript"/>
              </w:rPr>
              <w:t>, 2</w:t>
            </w:r>
            <w:r w:rsidR="006D0F5C">
              <w:rPr>
                <w:rFonts w:asciiTheme="minorHAnsi" w:hAnsiTheme="minorHAnsi"/>
                <w:vertAlign w:val="superscript"/>
              </w:rPr>
              <w:t>, 3</w:t>
            </w:r>
          </w:p>
        </w:tc>
        <w:tc>
          <w:tcPr>
            <w:tcW w:w="5386" w:type="dxa"/>
            <w:tcBorders>
              <w:bottom w:val="single" w:sz="18" w:space="0" w:color="auto"/>
            </w:tcBorders>
            <w:vAlign w:val="center"/>
          </w:tcPr>
          <w:p w14:paraId="0F25AD7A" w14:textId="65C1CBF3" w:rsidR="00291561" w:rsidRPr="007D3F4D" w:rsidRDefault="00291561" w:rsidP="007D3F4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91561" w:rsidRPr="007D3F4D" w14:paraId="56A95A2C" w14:textId="77777777" w:rsidTr="007D3F4D">
        <w:trPr>
          <w:trHeight w:val="575"/>
        </w:trPr>
        <w:tc>
          <w:tcPr>
            <w:tcW w:w="439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D7C79F2" w14:textId="77777777" w:rsidR="007D3F4D" w:rsidRDefault="00291561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>Rodzaj eksperymentu</w:t>
            </w:r>
            <w:r w:rsidR="007D3F4D">
              <w:rPr>
                <w:rFonts w:asciiTheme="minorHAnsi" w:hAnsiTheme="minorHAnsi"/>
              </w:rPr>
              <w:t xml:space="preserve"> </w:t>
            </w:r>
          </w:p>
          <w:p w14:paraId="0D8037FF" w14:textId="5A983D82" w:rsidR="00291561" w:rsidRPr="007D3F4D" w:rsidRDefault="007D3F4D" w:rsidP="007D3F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(proszę wybrać tylko jedną opcję)</w:t>
            </w:r>
          </w:p>
        </w:tc>
        <w:tc>
          <w:tcPr>
            <w:tcW w:w="5386" w:type="dxa"/>
            <w:tcBorders>
              <w:top w:val="single" w:sz="18" w:space="0" w:color="auto"/>
            </w:tcBorders>
            <w:vAlign w:val="center"/>
          </w:tcPr>
          <w:p w14:paraId="0AF0E5B7" w14:textId="7DE6A24E" w:rsidR="00291561" w:rsidRPr="007D3F4D" w:rsidRDefault="00291561" w:rsidP="007D3F4D">
            <w:pPr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A2A58F3" wp14:editId="2D3301A3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107315</wp:posOffset>
                      </wp:positionV>
                      <wp:extent cx="120650" cy="120650"/>
                      <wp:effectExtent l="0" t="0" r="0" b="0"/>
                      <wp:wrapNone/>
                      <wp:docPr id="125555841" name="Prostokąt 125555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5FA138" w14:textId="77777777" w:rsidR="00291561" w:rsidRDefault="00291561" w:rsidP="0029156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A58F3" id="Prostokąt 125555841" o:spid="_x0000_s1028" style="position:absolute;margin-left:18.7pt;margin-top:8.45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5FA138" w14:textId="77777777" w:rsidR="00291561" w:rsidRDefault="00291561" w:rsidP="0029156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3F4D">
              <w:rPr>
                <w:rFonts w:asciiTheme="minorHAnsi" w:hAnsiTheme="minorHAnsi"/>
              </w:rPr>
              <w:t xml:space="preserve">                 leczniczy</w:t>
            </w:r>
          </w:p>
        </w:tc>
      </w:tr>
      <w:tr w:rsidR="00291561" w:rsidRPr="007D3F4D" w14:paraId="1A54C154" w14:textId="77777777" w:rsidTr="007D3F4D">
        <w:trPr>
          <w:trHeight w:val="575"/>
        </w:trPr>
        <w:tc>
          <w:tcPr>
            <w:tcW w:w="4390" w:type="dxa"/>
            <w:gridSpan w:val="2"/>
            <w:vMerge/>
            <w:vAlign w:val="center"/>
          </w:tcPr>
          <w:p w14:paraId="39F528C5" w14:textId="77777777" w:rsidR="00291561" w:rsidRPr="007D3F4D" w:rsidRDefault="00291561" w:rsidP="007D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86" w:type="dxa"/>
            <w:vAlign w:val="center"/>
          </w:tcPr>
          <w:p w14:paraId="0D29DECB" w14:textId="11A263FA" w:rsidR="00291561" w:rsidRPr="007D3F4D" w:rsidRDefault="00291561" w:rsidP="007D3F4D">
            <w:pPr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15D470B" wp14:editId="004A3B7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102870</wp:posOffset>
                      </wp:positionV>
                      <wp:extent cx="120650" cy="120650"/>
                      <wp:effectExtent l="0" t="0" r="12700" b="12700"/>
                      <wp:wrapNone/>
                      <wp:docPr id="852533742" name="Prostokąt 852533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78BA28" w14:textId="77777777" w:rsidR="00291561" w:rsidRDefault="00291561" w:rsidP="0029156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D470B" id="Prostokąt 852533742" o:spid="_x0000_s1029" style="position:absolute;margin-left:18.7pt;margin-top:8.1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78BA28" w14:textId="77777777" w:rsidR="00291561" w:rsidRDefault="00291561" w:rsidP="0029156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3F4D">
              <w:rPr>
                <w:rFonts w:asciiTheme="minorHAnsi" w:hAnsiTheme="minorHAnsi"/>
              </w:rPr>
              <w:t xml:space="preserve">                 badawczy</w:t>
            </w:r>
          </w:p>
        </w:tc>
      </w:tr>
      <w:tr w:rsidR="00291561" w:rsidRPr="007D3F4D" w14:paraId="7DD7820B" w14:textId="77777777" w:rsidTr="007D3F4D">
        <w:trPr>
          <w:trHeight w:val="575"/>
        </w:trPr>
        <w:tc>
          <w:tcPr>
            <w:tcW w:w="439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089741B" w14:textId="77777777" w:rsidR="00291561" w:rsidRPr="007D3F4D" w:rsidRDefault="00291561" w:rsidP="007D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86" w:type="dxa"/>
            <w:tcBorders>
              <w:bottom w:val="single" w:sz="18" w:space="0" w:color="auto"/>
            </w:tcBorders>
            <w:vAlign w:val="center"/>
          </w:tcPr>
          <w:p w14:paraId="2B60578E" w14:textId="77777777" w:rsidR="00291561" w:rsidRPr="007D3F4D" w:rsidRDefault="00291561" w:rsidP="007D3F4D">
            <w:pPr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2E977C3" wp14:editId="3FB6611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222250</wp:posOffset>
                      </wp:positionV>
                      <wp:extent cx="120650" cy="12065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4D3718" w14:textId="77777777" w:rsidR="00291561" w:rsidRDefault="00291561" w:rsidP="0029156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977C3" id="Prostokąt 3" o:spid="_x0000_s1030" style="position:absolute;margin-left:18.5pt;margin-top:17.5pt;width:9.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4D3718" w14:textId="77777777" w:rsidR="00291561" w:rsidRDefault="00291561" w:rsidP="0029156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3F4D">
              <w:rPr>
                <w:rFonts w:asciiTheme="minorHAnsi" w:hAnsiTheme="minorHAnsi"/>
              </w:rPr>
              <w:t xml:space="preserve">                 Badanie materiału biologicznego, w tym  </w:t>
            </w:r>
          </w:p>
          <w:p w14:paraId="2264532C" w14:textId="4A2FE19F" w:rsidR="00291561" w:rsidRPr="007D3F4D" w:rsidRDefault="00291561" w:rsidP="007D3F4D">
            <w:pPr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 xml:space="preserve">                 genetycznego</w:t>
            </w:r>
          </w:p>
        </w:tc>
      </w:tr>
      <w:tr w:rsidR="00291561" w:rsidRPr="007D3F4D" w14:paraId="2A1791D3" w14:textId="77777777" w:rsidTr="007D3F4D">
        <w:trPr>
          <w:trHeight w:val="567"/>
        </w:trPr>
        <w:tc>
          <w:tcPr>
            <w:tcW w:w="4390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4FA4CFA3" w14:textId="77777777" w:rsidR="00291561" w:rsidRPr="007D3F4D" w:rsidRDefault="00291561" w:rsidP="007D3F4D">
            <w:pPr>
              <w:jc w:val="center"/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</w:rPr>
              <w:t>Ingerencja w ciało</w:t>
            </w:r>
          </w:p>
        </w:tc>
        <w:tc>
          <w:tcPr>
            <w:tcW w:w="5386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00BE92EF" w14:textId="4D211E52" w:rsidR="00291561" w:rsidRPr="007D3F4D" w:rsidRDefault="00291561" w:rsidP="007D3F4D">
            <w:pPr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7A9795C" wp14:editId="5B4CC40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114300</wp:posOffset>
                      </wp:positionV>
                      <wp:extent cx="120650" cy="120650"/>
                      <wp:effectExtent l="0" t="0" r="12700" b="12700"/>
                      <wp:wrapNone/>
                      <wp:docPr id="1076021243" name="Prostokąt 1076021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D4ECB" w14:textId="77777777" w:rsidR="00291561" w:rsidRDefault="00291561" w:rsidP="0029156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9795C" id="Prostokąt 1076021243" o:spid="_x0000_s1031" style="position:absolute;margin-left:18.9pt;margin-top:9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D4ECB" w14:textId="77777777" w:rsidR="00291561" w:rsidRDefault="00291561" w:rsidP="0029156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3F4D">
              <w:rPr>
                <w:rFonts w:asciiTheme="minorHAnsi" w:hAnsiTheme="minorHAnsi"/>
              </w:rPr>
              <w:t xml:space="preserve">                tak</w:t>
            </w:r>
          </w:p>
        </w:tc>
      </w:tr>
      <w:tr w:rsidR="00291561" w:rsidRPr="007D3F4D" w14:paraId="120220C0" w14:textId="77777777" w:rsidTr="007D3F4D">
        <w:trPr>
          <w:trHeight w:val="567"/>
        </w:trPr>
        <w:tc>
          <w:tcPr>
            <w:tcW w:w="4390" w:type="dxa"/>
            <w:gridSpan w:val="2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65420B91" w14:textId="77777777" w:rsidR="00291561" w:rsidRPr="007D3F4D" w:rsidRDefault="00291561" w:rsidP="007D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86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31C29CB2" w14:textId="62DE1BBD" w:rsidR="00291561" w:rsidRPr="007D3F4D" w:rsidRDefault="00291561" w:rsidP="007D3F4D">
            <w:pPr>
              <w:rPr>
                <w:rFonts w:asciiTheme="minorHAnsi" w:hAnsiTheme="minorHAnsi"/>
              </w:rPr>
            </w:pPr>
            <w:r w:rsidRPr="007D3F4D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CEBA718" wp14:editId="09F47E7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135255</wp:posOffset>
                      </wp:positionV>
                      <wp:extent cx="120650" cy="120650"/>
                      <wp:effectExtent l="0" t="0" r="0" b="0"/>
                      <wp:wrapNone/>
                      <wp:docPr id="2015351868" name="Prostokąt 2015351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AEE6CE" w14:textId="77777777" w:rsidR="00291561" w:rsidRDefault="00291561" w:rsidP="0029156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A718" id="Prostokąt 2015351868" o:spid="_x0000_s1032" style="position:absolute;margin-left:18.75pt;margin-top:10.65pt;width:9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AEE6CE" w14:textId="77777777" w:rsidR="00291561" w:rsidRDefault="00291561" w:rsidP="0029156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3F4D">
              <w:rPr>
                <w:rFonts w:asciiTheme="minorHAnsi" w:hAnsiTheme="minorHAnsi"/>
              </w:rPr>
              <w:t xml:space="preserve">                nie</w:t>
            </w:r>
          </w:p>
        </w:tc>
      </w:tr>
      <w:tr w:rsidR="00291561" w:rsidRPr="007D3F4D" w14:paraId="4DE1E23D" w14:textId="77777777" w:rsidTr="007D3F4D">
        <w:trPr>
          <w:trHeight w:val="567"/>
        </w:trPr>
        <w:tc>
          <w:tcPr>
            <w:tcW w:w="2195" w:type="dxa"/>
            <w:vMerge w:val="restart"/>
            <w:tcBorders>
              <w:top w:val="single" w:sz="18" w:space="0" w:color="auto"/>
            </w:tcBorders>
            <w:vAlign w:val="center"/>
          </w:tcPr>
          <w:p w14:paraId="76AF0F2F" w14:textId="77777777" w:rsidR="00291561" w:rsidRPr="007D3F4D" w:rsidRDefault="00291561" w:rsidP="007D3F4D">
            <w:pPr>
              <w:jc w:val="center"/>
              <w:rPr>
                <w:rFonts w:asciiTheme="minorHAnsi" w:hAnsiTheme="minorHAnsi"/>
                <w:color w:val="000000"/>
              </w:rPr>
            </w:pPr>
            <w:r w:rsidRPr="007D3F4D">
              <w:rPr>
                <w:rFonts w:asciiTheme="minorHAnsi" w:hAnsiTheme="minorHAnsi"/>
                <w:color w:val="000000"/>
              </w:rPr>
              <w:t>Ubezpieczony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14:paraId="34E66913" w14:textId="77777777" w:rsidR="00291561" w:rsidRPr="007D3F4D" w:rsidRDefault="00291561" w:rsidP="007D3F4D">
            <w:pPr>
              <w:jc w:val="center"/>
              <w:rPr>
                <w:rFonts w:asciiTheme="minorHAnsi" w:hAnsiTheme="minorHAnsi"/>
                <w:color w:val="000000"/>
              </w:rPr>
            </w:pPr>
            <w:r w:rsidRPr="007D3F4D">
              <w:rPr>
                <w:rFonts w:asciiTheme="minorHAnsi" w:hAnsiTheme="minorHAnsi"/>
                <w:color w:val="000000"/>
              </w:rPr>
              <w:t>Jednostki Uczelni</w:t>
            </w:r>
          </w:p>
        </w:tc>
        <w:tc>
          <w:tcPr>
            <w:tcW w:w="5386" w:type="dxa"/>
            <w:tcBorders>
              <w:top w:val="single" w:sz="18" w:space="0" w:color="auto"/>
            </w:tcBorders>
            <w:vAlign w:val="center"/>
          </w:tcPr>
          <w:p w14:paraId="347D819B" w14:textId="7401A502" w:rsidR="00291561" w:rsidRPr="007D3F4D" w:rsidRDefault="00291561" w:rsidP="007D3F4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91561" w:rsidRPr="007D3F4D" w14:paraId="0782EE96" w14:textId="77777777" w:rsidTr="007D3F4D">
        <w:trPr>
          <w:trHeight w:val="567"/>
        </w:trPr>
        <w:tc>
          <w:tcPr>
            <w:tcW w:w="2195" w:type="dxa"/>
            <w:vMerge/>
            <w:vAlign w:val="center"/>
          </w:tcPr>
          <w:p w14:paraId="6DB10A36" w14:textId="77777777" w:rsidR="00291561" w:rsidRPr="007D3F4D" w:rsidRDefault="00291561" w:rsidP="007D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vAlign w:val="center"/>
          </w:tcPr>
          <w:p w14:paraId="3BE1A178" w14:textId="77777777" w:rsidR="00291561" w:rsidRPr="007D3F4D" w:rsidRDefault="00291561" w:rsidP="007D3F4D">
            <w:pPr>
              <w:jc w:val="center"/>
              <w:rPr>
                <w:rFonts w:asciiTheme="minorHAnsi" w:hAnsiTheme="minorHAnsi"/>
                <w:color w:val="000000"/>
              </w:rPr>
            </w:pPr>
            <w:r w:rsidRPr="007D3F4D">
              <w:rPr>
                <w:rFonts w:asciiTheme="minorHAnsi" w:hAnsiTheme="minorHAnsi"/>
                <w:color w:val="000000"/>
              </w:rPr>
              <w:t>Jednostki spoza Uczelni (jeżeli tak, proszę wymienić)</w:t>
            </w:r>
          </w:p>
        </w:tc>
        <w:tc>
          <w:tcPr>
            <w:tcW w:w="5386" w:type="dxa"/>
            <w:vAlign w:val="center"/>
          </w:tcPr>
          <w:p w14:paraId="3E8ECE08" w14:textId="64741DE4" w:rsidR="00291561" w:rsidRPr="007D3F4D" w:rsidRDefault="00291561" w:rsidP="007D3F4D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25D271ED" w14:textId="7505E63D" w:rsidR="00291561" w:rsidRDefault="00291561" w:rsidP="004658C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 celu zaznaczenia odpowiedniego </w: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inline distT="0" distB="0" distL="0" distR="0" wp14:anchorId="5BC2CCD1" wp14:editId="5B3843A4">
                <wp:extent cx="120650" cy="120650"/>
                <wp:effectExtent l="0" t="0" r="0" b="0"/>
                <wp:docPr id="1672648816" name="Prostokąt 1672648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2025" y="3726025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7F4349" w14:textId="77777777" w:rsidR="00291561" w:rsidRDefault="00291561" w:rsidP="0029156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2CCD1" id="Prostokąt 1672648816" o:spid="_x0000_s1033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C7F4349" w14:textId="77777777" w:rsidR="00291561" w:rsidRDefault="00291561" w:rsidP="00291561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i/>
        </w:rPr>
        <w:t xml:space="preserve"> należy w niego kliknąć prawym przyciskiem myszki i wybrać funkcję „wypełnienie”.</w:t>
      </w:r>
    </w:p>
    <w:p w14:paraId="10104101" w14:textId="77777777" w:rsidR="004658CF" w:rsidRPr="004658CF" w:rsidRDefault="004658CF" w:rsidP="004658CF">
      <w:pPr>
        <w:jc w:val="both"/>
        <w:rPr>
          <w:rFonts w:ascii="Times New Roman" w:hAnsi="Times New Roman" w:cs="Times New Roman"/>
          <w:i/>
        </w:rPr>
      </w:pPr>
    </w:p>
    <w:p w14:paraId="05C5A70E" w14:textId="77777777" w:rsidR="00291561" w:rsidRDefault="00291561" w:rsidP="002915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950"/>
        </w:tabs>
        <w:spacing w:before="0" w:after="0" w:line="276" w:lineRule="auto"/>
        <w:jc w:val="both"/>
        <w:rPr>
          <w:rFonts w:asciiTheme="minorHAnsi" w:hAnsiTheme="minorHAnsi"/>
          <w:b/>
          <w:bCs/>
          <w:color w:val="000000"/>
        </w:rPr>
      </w:pPr>
      <w:bookmarkStart w:id="0" w:name="_gjdgxs" w:colFirst="0" w:colLast="0"/>
      <w:bookmarkEnd w:id="0"/>
      <w:r w:rsidRPr="007D3F4D">
        <w:rPr>
          <w:rFonts w:asciiTheme="minorHAnsi" w:hAnsiTheme="minorHAnsi"/>
          <w:b/>
          <w:bCs/>
          <w:color w:val="000000"/>
        </w:rPr>
        <w:t>Okres ubezpieczenia nie może wykraczać poza daty graniczne wskazane w zgodzie Komisji Bioetycznej.</w:t>
      </w:r>
    </w:p>
    <w:p w14:paraId="143CC6FA" w14:textId="77777777" w:rsidR="006D0F5C" w:rsidRDefault="00234E56" w:rsidP="002915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950"/>
        </w:tabs>
        <w:spacing w:before="0" w:after="0"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234E56">
        <w:rPr>
          <w:rFonts w:asciiTheme="minorHAnsi" w:hAnsiTheme="minorHAnsi"/>
          <w:b/>
          <w:bCs/>
          <w:color w:val="000000"/>
        </w:rPr>
        <w:t>Ochrona ubezpieczeniowa dla prowadzonego eksperymentu</w:t>
      </w:r>
      <w:r>
        <w:rPr>
          <w:rFonts w:asciiTheme="minorHAnsi" w:hAnsiTheme="minorHAnsi"/>
          <w:b/>
          <w:bCs/>
          <w:color w:val="000000"/>
        </w:rPr>
        <w:t xml:space="preserve"> może</w:t>
      </w:r>
      <w:r w:rsidRPr="00234E56">
        <w:rPr>
          <w:rFonts w:asciiTheme="minorHAnsi" w:hAnsiTheme="minorHAnsi"/>
          <w:b/>
          <w:bCs/>
          <w:color w:val="000000"/>
        </w:rPr>
        <w:t xml:space="preserve"> rozpocz</w:t>
      </w:r>
      <w:r>
        <w:rPr>
          <w:rFonts w:asciiTheme="minorHAnsi" w:hAnsiTheme="minorHAnsi"/>
          <w:b/>
          <w:bCs/>
          <w:color w:val="000000"/>
        </w:rPr>
        <w:t>ąć</w:t>
      </w:r>
      <w:r w:rsidRPr="00234E56">
        <w:rPr>
          <w:rFonts w:asciiTheme="minorHAnsi" w:hAnsiTheme="minorHAnsi"/>
          <w:b/>
          <w:bCs/>
          <w:color w:val="000000"/>
        </w:rPr>
        <w:t xml:space="preserve"> się od dnia </w:t>
      </w:r>
      <w:r>
        <w:rPr>
          <w:rFonts w:asciiTheme="minorHAnsi" w:hAnsiTheme="minorHAnsi"/>
          <w:b/>
          <w:bCs/>
          <w:color w:val="000000"/>
        </w:rPr>
        <w:t>wskazanego na</w:t>
      </w:r>
      <w:r w:rsidRPr="00234E56">
        <w:rPr>
          <w:rFonts w:asciiTheme="minorHAnsi" w:hAnsiTheme="minorHAnsi"/>
          <w:b/>
          <w:bCs/>
          <w:color w:val="000000"/>
        </w:rPr>
        <w:t xml:space="preserve"> zgod</w:t>
      </w:r>
      <w:r>
        <w:rPr>
          <w:rFonts w:asciiTheme="minorHAnsi" w:hAnsiTheme="minorHAnsi"/>
          <w:b/>
          <w:bCs/>
          <w:color w:val="000000"/>
        </w:rPr>
        <w:t>zie wydanej</w:t>
      </w:r>
      <w:r w:rsidRPr="00234E56">
        <w:rPr>
          <w:rFonts w:asciiTheme="minorHAnsi" w:hAnsiTheme="minorHAnsi"/>
          <w:b/>
          <w:bCs/>
          <w:color w:val="000000"/>
        </w:rPr>
        <w:t xml:space="preserve"> przez Komisję Bioetyczną, pod warunkiem zgłoszenia eksperymentu do ubezpieczenia nie później niż 45 dni od dnia wydania zgody</w:t>
      </w:r>
      <w:r>
        <w:rPr>
          <w:rFonts w:asciiTheme="minorHAnsi" w:hAnsiTheme="minorHAnsi"/>
          <w:b/>
          <w:bCs/>
          <w:color w:val="000000"/>
        </w:rPr>
        <w:t xml:space="preserve"> Komisji. </w:t>
      </w:r>
    </w:p>
    <w:p w14:paraId="32BE0610" w14:textId="75C4A6B8" w:rsidR="00234E56" w:rsidRPr="007D3F4D" w:rsidRDefault="00234E56" w:rsidP="002915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950"/>
        </w:tabs>
        <w:spacing w:before="0" w:after="0" w:line="276" w:lineRule="auto"/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lastRenderedPageBreak/>
        <w:t>Można wskazać dowolny</w:t>
      </w:r>
      <w:r w:rsidRPr="00234E56">
        <w:rPr>
          <w:rFonts w:asciiTheme="minorHAnsi" w:hAnsiTheme="minorHAnsi"/>
          <w:b/>
          <w:bCs/>
          <w:color w:val="000000"/>
        </w:rPr>
        <w:t xml:space="preserve"> termin rozpoczęcia ochrony ubezpieczeniowej, jednak nie wcześniejszy niż dzień </w:t>
      </w:r>
      <w:r w:rsidR="006D0F5C">
        <w:rPr>
          <w:rFonts w:asciiTheme="minorHAnsi" w:hAnsiTheme="minorHAnsi"/>
          <w:b/>
          <w:bCs/>
          <w:color w:val="000000"/>
        </w:rPr>
        <w:t>wskazany na</w:t>
      </w:r>
      <w:r w:rsidRPr="00234E56">
        <w:rPr>
          <w:rFonts w:asciiTheme="minorHAnsi" w:hAnsiTheme="minorHAnsi"/>
          <w:b/>
          <w:bCs/>
          <w:color w:val="000000"/>
        </w:rPr>
        <w:t xml:space="preserve"> zgod</w:t>
      </w:r>
      <w:r w:rsidR="006D0F5C">
        <w:rPr>
          <w:rFonts w:asciiTheme="minorHAnsi" w:hAnsiTheme="minorHAnsi"/>
          <w:b/>
          <w:bCs/>
          <w:color w:val="000000"/>
        </w:rPr>
        <w:t>zie</w:t>
      </w:r>
      <w:r w:rsidRPr="00234E56">
        <w:rPr>
          <w:rFonts w:asciiTheme="minorHAnsi" w:hAnsiTheme="minorHAnsi"/>
          <w:b/>
          <w:bCs/>
          <w:color w:val="000000"/>
        </w:rPr>
        <w:t xml:space="preserve"> </w:t>
      </w:r>
      <w:r w:rsidR="006D0F5C">
        <w:rPr>
          <w:rFonts w:asciiTheme="minorHAnsi" w:hAnsiTheme="minorHAnsi"/>
          <w:b/>
          <w:bCs/>
          <w:color w:val="000000"/>
        </w:rPr>
        <w:t>KB.</w:t>
      </w:r>
    </w:p>
    <w:p w14:paraId="675CDBBE" w14:textId="7CA12482" w:rsidR="007D3F4D" w:rsidRPr="00234E56" w:rsidRDefault="00291561" w:rsidP="0023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950"/>
        </w:tabs>
        <w:spacing w:before="0" w:after="0" w:line="276" w:lineRule="auto"/>
        <w:jc w:val="both"/>
        <w:rPr>
          <w:rFonts w:asciiTheme="minorHAnsi" w:hAnsiTheme="minorHAnsi"/>
          <w:color w:val="000000"/>
        </w:rPr>
      </w:pPr>
      <w:r w:rsidRPr="007D3F4D">
        <w:rPr>
          <w:rFonts w:asciiTheme="minorHAnsi" w:hAnsiTheme="minorHAnsi"/>
          <w:color w:val="000000"/>
        </w:rPr>
        <w:t>Ochrona ubezpieczeniowa dla eksperymentów trwających dłużej niż 12 miesięcy będzie kontynuowana na tych samych warunkach do czasu zakończenia prowadzonego eksperymentu medycznego.</w:t>
      </w:r>
      <w:r w:rsidR="00234E56">
        <w:rPr>
          <w:rFonts w:asciiTheme="minorHAnsi" w:hAnsiTheme="minorHAnsi"/>
          <w:color w:val="000000"/>
        </w:rPr>
        <w:t xml:space="preserve"> </w:t>
      </w:r>
    </w:p>
    <w:p w14:paraId="1BA64E3E" w14:textId="0F2526C5" w:rsidR="00B218D7" w:rsidRPr="00295225" w:rsidRDefault="00B218D7" w:rsidP="00295225">
      <w:pPr>
        <w:rPr>
          <w:rFonts w:eastAsiaTheme="minorHAnsi"/>
        </w:rPr>
      </w:pPr>
    </w:p>
    <w:sectPr w:rsidR="00B218D7" w:rsidRPr="00295225" w:rsidSect="000C7E8B">
      <w:headerReference w:type="default" r:id="rId8"/>
      <w:footerReference w:type="default" r:id="rId9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59F8" w14:textId="77777777" w:rsidR="003665FF" w:rsidRDefault="003665FF" w:rsidP="00FF018A">
      <w:r>
        <w:separator/>
      </w:r>
    </w:p>
  </w:endnote>
  <w:endnote w:type="continuationSeparator" w:id="0">
    <w:p w14:paraId="64A4A800" w14:textId="77777777" w:rsidR="003665FF" w:rsidRDefault="003665FF" w:rsidP="00FF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236D" w14:textId="20C793A2" w:rsidR="00636368" w:rsidRDefault="00AD25D4" w:rsidP="00636368">
    <w:pPr>
      <w:pStyle w:val="Bezodstpw"/>
    </w:pPr>
    <w:r w:rsidRPr="007F056C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151CA1" wp14:editId="237760F4">
              <wp:simplePos x="0" y="0"/>
              <wp:positionH relativeFrom="margin">
                <wp:posOffset>0</wp:posOffset>
              </wp:positionH>
              <wp:positionV relativeFrom="paragraph">
                <wp:posOffset>127000</wp:posOffset>
              </wp:positionV>
              <wp:extent cx="1295400" cy="359410"/>
              <wp:effectExtent l="0" t="0" r="12700" b="254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46142" w14:textId="77777777" w:rsidR="002E79EE" w:rsidRPr="002E79EE" w:rsidRDefault="002E79EE" w:rsidP="002E79EE">
                          <w:pPr>
                            <w:pStyle w:val="stopka0"/>
                            <w:rPr>
                              <w:rStyle w:val="stopkaboldZnak"/>
                              <w:rFonts w:asciiTheme="minorHAnsi" w:hAnsiTheme="minorHAnsi" w:cstheme="minorHAnsi"/>
                            </w:rPr>
                          </w:pPr>
                          <w:r w:rsidRPr="002E79EE">
                            <w:rPr>
                              <w:rStyle w:val="stopkaboldZnak"/>
                              <w:rFonts w:asciiTheme="minorHAnsi" w:hAnsiTheme="minorHAnsi" w:cstheme="minorHAnsi"/>
                            </w:rPr>
                            <w:t xml:space="preserve">Mentor S.A. </w:t>
                          </w:r>
                          <w:r w:rsidRPr="002E79EE">
                            <w:rPr>
                              <w:rStyle w:val="stopkaboldZnak"/>
                              <w:rFonts w:asciiTheme="minorHAnsi" w:hAnsiTheme="minorHAnsi" w:cstheme="minorHAnsi"/>
                              <w:b w:val="0"/>
                              <w:bCs/>
                            </w:rPr>
                            <w:t>Broker Ubezpieczeniowy</w:t>
                          </w:r>
                        </w:p>
                        <w:p w14:paraId="29B40A8D" w14:textId="77777777" w:rsidR="002E79EE" w:rsidRPr="002E79EE" w:rsidRDefault="002E79EE" w:rsidP="002E79EE">
                          <w:pPr>
                            <w:pStyle w:val="stopka0"/>
                            <w:rPr>
                              <w:rStyle w:val="stopkaboldZnak"/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2E79EE">
                            <w:rPr>
                              <w:rStyle w:val="stopkaboldZnak"/>
                              <w:rFonts w:asciiTheme="minorHAnsi" w:hAnsiTheme="minorHAnsi" w:cstheme="minorHAnsi"/>
                              <w:b w:val="0"/>
                              <w:bCs/>
                            </w:rPr>
                            <w:t>ul. Szosa Chełmińska 177-181, 87-100 Toruń</w:t>
                          </w:r>
                        </w:p>
                        <w:p w14:paraId="5D7FA41E" w14:textId="7B059A70" w:rsidR="00400E3A" w:rsidRPr="002E79EE" w:rsidRDefault="002E79EE" w:rsidP="002E79EE">
                          <w:pPr>
                            <w:pStyle w:val="stopka0"/>
                            <w:rPr>
                              <w:rFonts w:asciiTheme="minorHAnsi" w:hAnsiTheme="minorHAnsi" w:cstheme="minorHAnsi"/>
                              <w:b/>
                              <w:bCs w:val="0"/>
                            </w:rPr>
                          </w:pPr>
                          <w:r w:rsidRPr="002E79EE">
                            <w:rPr>
                              <w:rStyle w:val="stopkaboldZnak"/>
                              <w:rFonts w:asciiTheme="minorHAnsi" w:hAnsiTheme="minorHAnsi" w:cstheme="minorHAnsi"/>
                            </w:rPr>
                            <w:t xml:space="preserve">tel.: </w:t>
                          </w:r>
                          <w:r w:rsidRPr="002E79EE">
                            <w:rPr>
                              <w:rStyle w:val="stopkaboldZnak"/>
                              <w:rFonts w:asciiTheme="minorHAnsi" w:hAnsiTheme="minorHAnsi" w:cstheme="minorHAnsi"/>
                              <w:b w:val="0"/>
                              <w:bCs/>
                            </w:rPr>
                            <w:t>+48 56 669 33 00</w:t>
                          </w:r>
                          <w:r w:rsidRPr="002E79EE">
                            <w:rPr>
                              <w:rStyle w:val="stopkaboldZnak"/>
                              <w:rFonts w:asciiTheme="minorHAnsi" w:hAnsiTheme="minorHAnsi" w:cstheme="minorHAnsi"/>
                            </w:rPr>
                            <w:t xml:space="preserve">,  e-mail: </w:t>
                          </w:r>
                          <w:r w:rsidRPr="002E79EE">
                            <w:rPr>
                              <w:rStyle w:val="stopkaboldZnak"/>
                              <w:rFonts w:asciiTheme="minorHAnsi" w:hAnsiTheme="minorHAnsi" w:cstheme="minorHAnsi"/>
                              <w:b w:val="0"/>
                              <w:bCs/>
                            </w:rPr>
                            <w:t>mentor@mentor.pl</w:t>
                          </w:r>
                        </w:p>
                      </w:txbxContent>
                    </wps:txbx>
                    <wps:bodyPr rot="0" vert="horz" wrap="non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51CA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0pt;width:102pt;height:28.3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" filled="f" stroked="f">
              <v:textbox inset="0,0,0,0">
                <w:txbxContent>
                  <w:p w14:paraId="57246142" w14:textId="77777777" w:rsidR="002E79EE" w:rsidRPr="002E79EE" w:rsidRDefault="002E79EE" w:rsidP="002E79EE">
                    <w:pPr>
                      <w:pStyle w:val="stopka0"/>
                      <w:rPr>
                        <w:rStyle w:val="stopkaboldZnak"/>
                        <w:rFonts w:asciiTheme="minorHAnsi" w:hAnsiTheme="minorHAnsi" w:cstheme="minorHAnsi"/>
                      </w:rPr>
                    </w:pPr>
                    <w:r w:rsidRPr="002E79EE">
                      <w:rPr>
                        <w:rStyle w:val="stopkaboldZnak"/>
                        <w:rFonts w:asciiTheme="minorHAnsi" w:hAnsiTheme="minorHAnsi" w:cstheme="minorHAnsi"/>
                      </w:rPr>
                      <w:t xml:space="preserve">Mentor S.A. </w:t>
                    </w:r>
                    <w:r w:rsidRPr="002E79EE">
                      <w:rPr>
                        <w:rStyle w:val="stopkaboldZnak"/>
                        <w:rFonts w:asciiTheme="minorHAnsi" w:hAnsiTheme="minorHAnsi" w:cstheme="minorHAnsi"/>
                        <w:b w:val="0"/>
                        <w:bCs/>
                      </w:rPr>
                      <w:t>Broker Ubezpieczeniowy</w:t>
                    </w:r>
                  </w:p>
                  <w:p w14:paraId="29B40A8D" w14:textId="77777777" w:rsidR="002E79EE" w:rsidRPr="002E79EE" w:rsidRDefault="002E79EE" w:rsidP="002E79EE">
                    <w:pPr>
                      <w:pStyle w:val="stopka0"/>
                      <w:rPr>
                        <w:rStyle w:val="stopkaboldZnak"/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2E79EE">
                      <w:rPr>
                        <w:rStyle w:val="stopkaboldZnak"/>
                        <w:rFonts w:asciiTheme="minorHAnsi" w:hAnsiTheme="minorHAnsi" w:cstheme="minorHAnsi"/>
                        <w:b w:val="0"/>
                        <w:bCs/>
                      </w:rPr>
                      <w:t>ul. Szosa Chełmińska 177-181, 87-100 Toruń</w:t>
                    </w:r>
                  </w:p>
                  <w:p w14:paraId="5D7FA41E" w14:textId="7B059A70" w:rsidR="00400E3A" w:rsidRPr="002E79EE" w:rsidRDefault="002E79EE" w:rsidP="002E79EE">
                    <w:pPr>
                      <w:pStyle w:val="stopka0"/>
                      <w:rPr>
                        <w:rFonts w:asciiTheme="minorHAnsi" w:hAnsiTheme="minorHAnsi" w:cstheme="minorHAnsi"/>
                        <w:b/>
                        <w:bCs w:val="0"/>
                      </w:rPr>
                    </w:pPr>
                    <w:r w:rsidRPr="002E79EE">
                      <w:rPr>
                        <w:rStyle w:val="stopkaboldZnak"/>
                        <w:rFonts w:asciiTheme="minorHAnsi" w:hAnsiTheme="minorHAnsi" w:cstheme="minorHAnsi"/>
                      </w:rPr>
                      <w:t xml:space="preserve">tel.: </w:t>
                    </w:r>
                    <w:r w:rsidRPr="002E79EE">
                      <w:rPr>
                        <w:rStyle w:val="stopkaboldZnak"/>
                        <w:rFonts w:asciiTheme="minorHAnsi" w:hAnsiTheme="minorHAnsi" w:cstheme="minorHAnsi"/>
                        <w:b w:val="0"/>
                        <w:bCs/>
                      </w:rPr>
                      <w:t>+48 56 669 33 00</w:t>
                    </w:r>
                    <w:r w:rsidRPr="002E79EE">
                      <w:rPr>
                        <w:rStyle w:val="stopkaboldZnak"/>
                        <w:rFonts w:asciiTheme="minorHAnsi" w:hAnsiTheme="minorHAnsi" w:cstheme="minorHAnsi"/>
                      </w:rPr>
                      <w:t xml:space="preserve">,  e-mail: </w:t>
                    </w:r>
                    <w:r w:rsidRPr="002E79EE">
                      <w:rPr>
                        <w:rStyle w:val="stopkaboldZnak"/>
                        <w:rFonts w:asciiTheme="minorHAnsi" w:hAnsiTheme="minorHAnsi" w:cstheme="minorHAnsi"/>
                        <w:b w:val="0"/>
                        <w:bCs/>
                      </w:rPr>
                      <w:t>mentor@mentor.pl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F056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47924C" wp14:editId="1D2A54D1">
              <wp:simplePos x="0" y="0"/>
              <wp:positionH relativeFrom="column">
                <wp:posOffset>3279775</wp:posOffset>
              </wp:positionH>
              <wp:positionV relativeFrom="paragraph">
                <wp:posOffset>128905</wp:posOffset>
              </wp:positionV>
              <wp:extent cx="2159635" cy="359410"/>
              <wp:effectExtent l="0" t="0" r="10160" b="254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5C003" w14:textId="77777777" w:rsidR="00541AE3" w:rsidRPr="00F14DDA" w:rsidRDefault="00541AE3" w:rsidP="00400E3A">
                          <w:pPr>
                            <w:pStyle w:val="stopkakapita"/>
                            <w:rPr>
                              <w:rFonts w:asciiTheme="minorHAnsi" w:hAnsiTheme="minorHAnsi" w:cstheme="minorHAnsi"/>
                            </w:rPr>
                          </w:pPr>
                          <w:r w:rsidRPr="00F14DDA">
                            <w:rPr>
                              <w:rFonts w:asciiTheme="minorHAnsi" w:hAnsiTheme="minorHAnsi" w:cstheme="minorHAnsi"/>
                            </w:rPr>
                            <w:t>Sąd Rejonowy w Toruniu, VII Wydział Gospodarczy,</w:t>
                          </w:r>
                        </w:p>
                        <w:p w14:paraId="1BE4335F" w14:textId="77777777" w:rsidR="00541AE3" w:rsidRPr="00F14DDA" w:rsidRDefault="00541AE3" w:rsidP="00400E3A">
                          <w:pPr>
                            <w:pStyle w:val="stopkakapita"/>
                            <w:rPr>
                              <w:rFonts w:asciiTheme="minorHAnsi" w:hAnsiTheme="minorHAnsi" w:cstheme="minorHAnsi"/>
                            </w:rPr>
                          </w:pPr>
                          <w:r w:rsidRPr="00F14DDA">
                            <w:rPr>
                              <w:rFonts w:asciiTheme="minorHAnsi" w:hAnsiTheme="minorHAnsi" w:cstheme="minorHAnsi"/>
                            </w:rPr>
                            <w:t xml:space="preserve">NIP 956-00-03-240, KRS 0000031423, </w:t>
                          </w:r>
                        </w:p>
                        <w:p w14:paraId="1C9375CB" w14:textId="77777777" w:rsidR="00541AE3" w:rsidRPr="00F14DDA" w:rsidRDefault="00541AE3" w:rsidP="00400E3A">
                          <w:pPr>
                            <w:pStyle w:val="stopkakapita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F14DDA">
                            <w:rPr>
                              <w:rFonts w:asciiTheme="minorHAnsi" w:hAnsiTheme="minorHAnsi" w:cstheme="minorHAnsi"/>
                            </w:rPr>
                            <w:t>kapitał zakładowy w kwocie 784 628,00 zł opłacony w całości.</w:t>
                          </w:r>
                        </w:p>
                      </w:txbxContent>
                    </wps:txbx>
                    <wps:bodyPr rot="0" vert="horz" wrap="non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7924C" id="_x0000_s1036" type="#_x0000_t202" style="position:absolute;margin-left:258.25pt;margin-top:10.15pt;width:170.05pt;height:28.3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" filled="f" stroked="f">
              <v:textbox inset="0,0,0,0">
                <w:txbxContent>
                  <w:p w14:paraId="7145C003" w14:textId="77777777" w:rsidR="00541AE3" w:rsidRPr="00F14DDA" w:rsidRDefault="00541AE3" w:rsidP="00400E3A">
                    <w:pPr>
                      <w:pStyle w:val="stopkakapita"/>
                      <w:rPr>
                        <w:rFonts w:asciiTheme="minorHAnsi" w:hAnsiTheme="minorHAnsi" w:cstheme="minorHAnsi"/>
                      </w:rPr>
                    </w:pPr>
                    <w:r w:rsidRPr="00F14DDA">
                      <w:rPr>
                        <w:rFonts w:asciiTheme="minorHAnsi" w:hAnsiTheme="minorHAnsi" w:cstheme="minorHAnsi"/>
                      </w:rPr>
                      <w:t>Sąd Rejonowy w Toruniu, VII Wydział Gospodarczy,</w:t>
                    </w:r>
                  </w:p>
                  <w:p w14:paraId="1BE4335F" w14:textId="77777777" w:rsidR="00541AE3" w:rsidRPr="00F14DDA" w:rsidRDefault="00541AE3" w:rsidP="00400E3A">
                    <w:pPr>
                      <w:pStyle w:val="stopkakapita"/>
                      <w:rPr>
                        <w:rFonts w:asciiTheme="minorHAnsi" w:hAnsiTheme="minorHAnsi" w:cstheme="minorHAnsi"/>
                      </w:rPr>
                    </w:pPr>
                    <w:r w:rsidRPr="00F14DDA">
                      <w:rPr>
                        <w:rFonts w:asciiTheme="minorHAnsi" w:hAnsiTheme="minorHAnsi" w:cstheme="minorHAnsi"/>
                      </w:rPr>
                      <w:t xml:space="preserve">NIP 956-00-03-240, KRS 0000031423, </w:t>
                    </w:r>
                  </w:p>
                  <w:p w14:paraId="1C9375CB" w14:textId="77777777" w:rsidR="00541AE3" w:rsidRPr="00F14DDA" w:rsidRDefault="00541AE3" w:rsidP="00400E3A">
                    <w:pPr>
                      <w:pStyle w:val="stopkakapita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F14DDA">
                      <w:rPr>
                        <w:rFonts w:asciiTheme="minorHAnsi" w:hAnsiTheme="minorHAnsi" w:cstheme="minorHAnsi"/>
                      </w:rPr>
                      <w:t>kapitał zakładowy w kwocie 784 628,00 zł opłacony w całości.</w:t>
                    </w:r>
                  </w:p>
                </w:txbxContent>
              </v:textbox>
            </v:shape>
          </w:pict>
        </mc:Fallback>
      </mc:AlternateContent>
    </w:r>
    <w:r w:rsidRPr="007F056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3B07E0" wp14:editId="3049AD2D">
              <wp:simplePos x="0" y="0"/>
              <wp:positionH relativeFrom="margin">
                <wp:posOffset>5850890</wp:posOffset>
              </wp:positionH>
              <wp:positionV relativeFrom="paragraph">
                <wp:posOffset>125031</wp:posOffset>
              </wp:positionV>
              <wp:extent cx="719455" cy="359410"/>
              <wp:effectExtent l="0" t="0" r="5080" b="254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ADE73" w14:textId="77777777" w:rsidR="00EB0822" w:rsidRPr="00F14DDA" w:rsidRDefault="00EB0822" w:rsidP="00400E3A">
                          <w:pPr>
                            <w:pStyle w:val="stopkawww"/>
                            <w:rPr>
                              <w:rFonts w:asciiTheme="minorHAnsi" w:hAnsiTheme="minorHAnsi" w:cstheme="minorHAnsi"/>
                            </w:rPr>
                          </w:pPr>
                          <w:r w:rsidRPr="00F14DDA">
                            <w:rPr>
                              <w:rFonts w:asciiTheme="minorHAnsi" w:hAnsiTheme="minorHAnsi" w:cstheme="minorHAnsi"/>
                            </w:rPr>
                            <w:t>www.mentor.pl</w:t>
                          </w:r>
                        </w:p>
                      </w:txbxContent>
                    </wps:txbx>
                    <wps:bodyPr rot="0" vert="horz" wrap="non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B07E0" id="_x0000_s1037" type="#_x0000_t202" style="position:absolute;margin-left:460.7pt;margin-top:9.85pt;width:56.65pt;height:28.3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" filled="f" stroked="f">
              <v:textbox inset="0,0,0,0">
                <w:txbxContent>
                  <w:p w14:paraId="025ADE73" w14:textId="77777777" w:rsidR="00EB0822" w:rsidRPr="00F14DDA" w:rsidRDefault="00EB0822" w:rsidP="00400E3A">
                    <w:pPr>
                      <w:pStyle w:val="stopkawww"/>
                      <w:rPr>
                        <w:rFonts w:asciiTheme="minorHAnsi" w:hAnsiTheme="minorHAnsi" w:cstheme="minorHAnsi"/>
                      </w:rPr>
                    </w:pPr>
                    <w:r w:rsidRPr="00F14DDA">
                      <w:rPr>
                        <w:rFonts w:asciiTheme="minorHAnsi" w:hAnsiTheme="minorHAnsi" w:cstheme="minorHAnsi"/>
                      </w:rPr>
                      <w:t>www.mentor.pl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0E3A" w:rsidRPr="007F056C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69B80F9" wp14:editId="0EB96500">
              <wp:simplePos x="0" y="0"/>
              <wp:positionH relativeFrom="margin">
                <wp:posOffset>-90170</wp:posOffset>
              </wp:positionH>
              <wp:positionV relativeFrom="paragraph">
                <wp:posOffset>73660</wp:posOffset>
              </wp:positionV>
              <wp:extent cx="665988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BEBE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78EEF" id="Łącznik prosty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1pt,5.8pt" to="517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" strokecolor="#ebebeb">
              <v:stroke joinstyle="miter"/>
              <w10:wrap anchorx="margin"/>
            </v:line>
          </w:pict>
        </mc:Fallback>
      </mc:AlternateContent>
    </w:r>
  </w:p>
  <w:p w14:paraId="71C306CD" w14:textId="38A99241" w:rsidR="00EC0F12" w:rsidRPr="007F056C" w:rsidRDefault="00EC0F12" w:rsidP="00636368">
    <w:pPr>
      <w:pStyle w:val="Bezodstpw"/>
    </w:pPr>
  </w:p>
  <w:p w14:paraId="10396F10" w14:textId="78857B8C" w:rsidR="00541AE3" w:rsidRPr="007F056C" w:rsidRDefault="00541AE3" w:rsidP="00636368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1D38" w14:textId="77777777" w:rsidR="003665FF" w:rsidRDefault="003665FF" w:rsidP="00FF018A">
      <w:r>
        <w:separator/>
      </w:r>
    </w:p>
  </w:footnote>
  <w:footnote w:type="continuationSeparator" w:id="0">
    <w:p w14:paraId="4E89BBFA" w14:textId="77777777" w:rsidR="003665FF" w:rsidRDefault="003665FF" w:rsidP="00FF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A168" w14:textId="266C8700" w:rsidR="00EC0F12" w:rsidRPr="00841890" w:rsidRDefault="00291561" w:rsidP="00636368">
    <w:pPr>
      <w:pStyle w:val="Bezodstpw"/>
    </w:pPr>
    <w:r w:rsidRPr="00291561">
      <w:rPr>
        <w:noProof/>
      </w:rPr>
      <w:drawing>
        <wp:anchor distT="0" distB="0" distL="114300" distR="114300" simplePos="0" relativeHeight="251679744" behindDoc="0" locked="0" layoutInCell="1" allowOverlap="1" wp14:anchorId="535370FD" wp14:editId="763F83DD">
          <wp:simplePos x="0" y="0"/>
          <wp:positionH relativeFrom="column">
            <wp:posOffset>5597387</wp:posOffset>
          </wp:positionH>
          <wp:positionV relativeFrom="paragraph">
            <wp:posOffset>-240030</wp:posOffset>
          </wp:positionV>
          <wp:extent cx="1020445" cy="946150"/>
          <wp:effectExtent l="0" t="0" r="8255" b="6350"/>
          <wp:wrapSquare wrapText="bothSides"/>
          <wp:docPr id="12675480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5480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FC7BED0" wp14:editId="3D51BA63">
              <wp:simplePos x="0" y="0"/>
              <wp:positionH relativeFrom="column">
                <wp:posOffset>770669</wp:posOffset>
              </wp:positionH>
              <wp:positionV relativeFrom="paragraph">
                <wp:posOffset>-5715</wp:posOffset>
              </wp:positionV>
              <wp:extent cx="125539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3FE8C" w14:textId="77777777" w:rsidR="00291561" w:rsidRPr="00EC0F12" w:rsidRDefault="00291561" w:rsidP="00291561">
                          <w:pPr>
                            <w:pStyle w:val="Bezodstpw"/>
                            <w:rPr>
                              <w:color w:val="23376C"/>
                              <w:sz w:val="32"/>
                              <w:szCs w:val="32"/>
                            </w:rPr>
                          </w:pPr>
                          <w:r w:rsidRPr="00EC0F12">
                            <w:rPr>
                              <w:color w:val="23376C"/>
                              <w:sz w:val="32"/>
                              <w:szCs w:val="32"/>
                            </w:rPr>
                            <w:t>SIŁA</w:t>
                          </w:r>
                        </w:p>
                        <w:p w14:paraId="63893EE3" w14:textId="77777777" w:rsidR="00291561" w:rsidRPr="00EC0F12" w:rsidRDefault="00291561" w:rsidP="00291561">
                          <w:pPr>
                            <w:pStyle w:val="Bezodstpw"/>
                            <w:rPr>
                              <w:b/>
                              <w:bCs/>
                              <w:color w:val="23376C"/>
                              <w:sz w:val="32"/>
                              <w:szCs w:val="32"/>
                            </w:rPr>
                          </w:pPr>
                          <w:r w:rsidRPr="00EC0F12">
                            <w:rPr>
                              <w:b/>
                              <w:bCs/>
                              <w:color w:val="23376C"/>
                              <w:sz w:val="32"/>
                              <w:szCs w:val="32"/>
                            </w:rPr>
                            <w:t>W WIEDZY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C7B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4" type="#_x0000_t202" style="position:absolute;margin-left:60.7pt;margin-top:-.45pt;width:98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" filled="f" stroked="f">
              <v:textbox style="mso-fit-shape-to-text:t">
                <w:txbxContent>
                  <w:p w14:paraId="7843FE8C" w14:textId="77777777" w:rsidR="00291561" w:rsidRPr="00EC0F12" w:rsidRDefault="00291561" w:rsidP="00291561">
                    <w:pPr>
                      <w:pStyle w:val="Bezodstpw"/>
                      <w:rPr>
                        <w:color w:val="23376C"/>
                        <w:sz w:val="32"/>
                        <w:szCs w:val="32"/>
                      </w:rPr>
                    </w:pPr>
                    <w:r w:rsidRPr="00EC0F12">
                      <w:rPr>
                        <w:color w:val="23376C"/>
                        <w:sz w:val="32"/>
                        <w:szCs w:val="32"/>
                      </w:rPr>
                      <w:t>SIŁA</w:t>
                    </w:r>
                  </w:p>
                  <w:p w14:paraId="63893EE3" w14:textId="77777777" w:rsidR="00291561" w:rsidRPr="00EC0F12" w:rsidRDefault="00291561" w:rsidP="00291561">
                    <w:pPr>
                      <w:pStyle w:val="Bezodstpw"/>
                      <w:rPr>
                        <w:b/>
                        <w:bCs/>
                        <w:color w:val="23376C"/>
                        <w:sz w:val="32"/>
                        <w:szCs w:val="32"/>
                      </w:rPr>
                    </w:pPr>
                    <w:r w:rsidRPr="00EC0F12">
                      <w:rPr>
                        <w:b/>
                        <w:bCs/>
                        <w:color w:val="23376C"/>
                        <w:sz w:val="32"/>
                        <w:szCs w:val="32"/>
                      </w:rPr>
                      <w:t>W WIEDZY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28D22D98" wp14:editId="1E35FCD1">
          <wp:simplePos x="0" y="0"/>
          <wp:positionH relativeFrom="margin">
            <wp:posOffset>-103450</wp:posOffset>
          </wp:positionH>
          <wp:positionV relativeFrom="margin">
            <wp:posOffset>-872904</wp:posOffset>
          </wp:positionV>
          <wp:extent cx="805180" cy="72136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929" w:rsidRPr="00841890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6B33870" wp14:editId="48414A31">
              <wp:simplePos x="0" y="0"/>
              <wp:positionH relativeFrom="margin">
                <wp:align>right</wp:align>
              </wp:positionH>
              <wp:positionV relativeFrom="paragraph">
                <wp:posOffset>67310</wp:posOffset>
              </wp:positionV>
              <wp:extent cx="359410" cy="359410"/>
              <wp:effectExtent l="0" t="0" r="2540" b="254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FE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D57D6" id="Prostokąt 2" o:spid="_x0000_s1026" style="position:absolute;margin-left:-22.9pt;margin-top:5.3pt;width:28.3pt;height:28.3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" fillcolor="#fecc00" stroked="f" strokeweight="1pt">
              <w10:wrap anchorx="margin"/>
            </v:rect>
          </w:pict>
        </mc:Fallback>
      </mc:AlternateContent>
    </w:r>
  </w:p>
  <w:p w14:paraId="45CE16E1" w14:textId="4AE4B943" w:rsidR="00EC0F12" w:rsidRPr="00841890" w:rsidRDefault="00EC0F12" w:rsidP="00636368">
    <w:pPr>
      <w:pStyle w:val="Bezodstpw"/>
    </w:pPr>
  </w:p>
  <w:p w14:paraId="0E509892" w14:textId="3974F1D5" w:rsidR="00EC0F12" w:rsidRDefault="00EC0F12" w:rsidP="00291561">
    <w:pPr>
      <w:pStyle w:val="Bezodstpw"/>
      <w:jc w:val="right"/>
    </w:pPr>
  </w:p>
  <w:p w14:paraId="37434335" w14:textId="65025B11" w:rsidR="00AD25D4" w:rsidRPr="00636368" w:rsidRDefault="00AD25D4" w:rsidP="00636368">
    <w:pPr>
      <w:pStyle w:val="Bezodstpw"/>
    </w:pPr>
  </w:p>
  <w:p w14:paraId="45CBF2AE" w14:textId="512C88EA" w:rsidR="00636368" w:rsidRDefault="00636368" w:rsidP="00636368">
    <w:pPr>
      <w:pStyle w:val="Bezodstpw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2F4E"/>
    <w:multiLevelType w:val="hybridMultilevel"/>
    <w:tmpl w:val="FFE45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71CA"/>
    <w:multiLevelType w:val="singleLevel"/>
    <w:tmpl w:val="30521C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E93F4B"/>
    <w:multiLevelType w:val="hybridMultilevel"/>
    <w:tmpl w:val="DA5C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A27D5"/>
    <w:multiLevelType w:val="multilevel"/>
    <w:tmpl w:val="A07A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D4D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num w:numId="1" w16cid:durableId="1409572664">
    <w:abstractNumId w:val="4"/>
  </w:num>
  <w:num w:numId="2" w16cid:durableId="1959875376">
    <w:abstractNumId w:val="1"/>
  </w:num>
  <w:num w:numId="3" w16cid:durableId="70742604">
    <w:abstractNumId w:val="0"/>
  </w:num>
  <w:num w:numId="4" w16cid:durableId="1862936957">
    <w:abstractNumId w:val="2"/>
  </w:num>
  <w:num w:numId="5" w16cid:durableId="295259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12"/>
    <w:rsid w:val="0002217E"/>
    <w:rsid w:val="000436E8"/>
    <w:rsid w:val="00081DD4"/>
    <w:rsid w:val="000B4227"/>
    <w:rsid w:val="000C7E8B"/>
    <w:rsid w:val="001540B9"/>
    <w:rsid w:val="00234E56"/>
    <w:rsid w:val="00261004"/>
    <w:rsid w:val="00291561"/>
    <w:rsid w:val="00295225"/>
    <w:rsid w:val="002B1D2D"/>
    <w:rsid w:val="002E79EE"/>
    <w:rsid w:val="00337DDA"/>
    <w:rsid w:val="0034542C"/>
    <w:rsid w:val="00353C9B"/>
    <w:rsid w:val="003665FF"/>
    <w:rsid w:val="00387B24"/>
    <w:rsid w:val="003A5929"/>
    <w:rsid w:val="003F0ADC"/>
    <w:rsid w:val="00400E3A"/>
    <w:rsid w:val="00416C71"/>
    <w:rsid w:val="00421A65"/>
    <w:rsid w:val="0042505D"/>
    <w:rsid w:val="00441B5D"/>
    <w:rsid w:val="004576A8"/>
    <w:rsid w:val="004658CF"/>
    <w:rsid w:val="00492091"/>
    <w:rsid w:val="004A0F88"/>
    <w:rsid w:val="004B3041"/>
    <w:rsid w:val="00510AE8"/>
    <w:rsid w:val="0052118D"/>
    <w:rsid w:val="00541AE3"/>
    <w:rsid w:val="005450BE"/>
    <w:rsid w:val="00557182"/>
    <w:rsid w:val="005C03B2"/>
    <w:rsid w:val="006062F9"/>
    <w:rsid w:val="00614096"/>
    <w:rsid w:val="00625327"/>
    <w:rsid w:val="00636368"/>
    <w:rsid w:val="00645617"/>
    <w:rsid w:val="00673049"/>
    <w:rsid w:val="006859BA"/>
    <w:rsid w:val="006D0F5C"/>
    <w:rsid w:val="007177A5"/>
    <w:rsid w:val="0074250D"/>
    <w:rsid w:val="00770D60"/>
    <w:rsid w:val="007751B9"/>
    <w:rsid w:val="007A422E"/>
    <w:rsid w:val="007D0DE1"/>
    <w:rsid w:val="007D3F4D"/>
    <w:rsid w:val="007F056C"/>
    <w:rsid w:val="008327F7"/>
    <w:rsid w:val="00836123"/>
    <w:rsid w:val="00841890"/>
    <w:rsid w:val="008850A3"/>
    <w:rsid w:val="009E1ED3"/>
    <w:rsid w:val="009F3F22"/>
    <w:rsid w:val="00A00F81"/>
    <w:rsid w:val="00A05BA9"/>
    <w:rsid w:val="00A44C6F"/>
    <w:rsid w:val="00A512F2"/>
    <w:rsid w:val="00A52360"/>
    <w:rsid w:val="00A6617F"/>
    <w:rsid w:val="00A77E55"/>
    <w:rsid w:val="00AB7BC6"/>
    <w:rsid w:val="00AC3294"/>
    <w:rsid w:val="00AD25D4"/>
    <w:rsid w:val="00B100CB"/>
    <w:rsid w:val="00B218D7"/>
    <w:rsid w:val="00B339EC"/>
    <w:rsid w:val="00B42898"/>
    <w:rsid w:val="00B43CAD"/>
    <w:rsid w:val="00B51754"/>
    <w:rsid w:val="00B57EDE"/>
    <w:rsid w:val="00B8075B"/>
    <w:rsid w:val="00B97172"/>
    <w:rsid w:val="00BA1E69"/>
    <w:rsid w:val="00BE36C4"/>
    <w:rsid w:val="00C27464"/>
    <w:rsid w:val="00D4262D"/>
    <w:rsid w:val="00D4420E"/>
    <w:rsid w:val="00D4637F"/>
    <w:rsid w:val="00D60628"/>
    <w:rsid w:val="00D7578F"/>
    <w:rsid w:val="00DB22F6"/>
    <w:rsid w:val="00DD729D"/>
    <w:rsid w:val="00EB0822"/>
    <w:rsid w:val="00EC0555"/>
    <w:rsid w:val="00EC0F12"/>
    <w:rsid w:val="00EC79F2"/>
    <w:rsid w:val="00F14DDA"/>
    <w:rsid w:val="00F2734F"/>
    <w:rsid w:val="00F408BC"/>
    <w:rsid w:val="00F5040C"/>
    <w:rsid w:val="00F57D04"/>
    <w:rsid w:val="00F95497"/>
    <w:rsid w:val="00FB0826"/>
    <w:rsid w:val="00FC0C8F"/>
    <w:rsid w:val="00FD7390"/>
    <w:rsid w:val="00FF018A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AC857"/>
  <w15:chartTrackingRefBased/>
  <w15:docId w15:val="{0D595F5A-4FB8-421F-A8FB-4BAB8280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68"/>
    <w:pPr>
      <w:tabs>
        <w:tab w:val="left" w:pos="1950"/>
      </w:tabs>
      <w:spacing w:before="160" w:line="240" w:lineRule="auto"/>
    </w:pPr>
    <w:rPr>
      <w:rFonts w:ascii="Lato" w:eastAsia="Times New Roman" w:hAnsi="Lato" w:cstheme="minorHAnsi"/>
      <w:sz w:val="20"/>
      <w:szCs w:val="1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636368"/>
    <w:pPr>
      <w:spacing w:after="240"/>
      <w:outlineLvl w:val="0"/>
    </w:pPr>
    <w:rPr>
      <w:rFonts w:eastAsiaTheme="minorEastAsia" w:cstheme="minorBidi"/>
      <w:caps w:val="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6368"/>
    <w:pPr>
      <w:outlineLvl w:val="1"/>
    </w:pPr>
    <w:rPr>
      <w:rFonts w:ascii="Lato Black" w:hAnsi="Lato Black"/>
      <w:caps/>
      <w:sz w:val="2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36368"/>
    <w:pPr>
      <w:spacing w:after="0" w:line="240" w:lineRule="auto"/>
    </w:pPr>
    <w:rPr>
      <w:rFonts w:ascii="Lato" w:eastAsia="Times New Roman" w:hAnsi="Lato" w:cstheme="minorHAnsi"/>
      <w:sz w:val="20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F12"/>
  </w:style>
  <w:style w:type="paragraph" w:styleId="Stopka">
    <w:name w:val="footer"/>
    <w:basedOn w:val="Normalny"/>
    <w:link w:val="StopkaZnak"/>
    <w:uiPriority w:val="99"/>
    <w:unhideWhenUsed/>
    <w:rsid w:val="00EC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F12"/>
  </w:style>
  <w:style w:type="paragraph" w:styleId="Tekstdymka">
    <w:name w:val="Balloon Text"/>
    <w:basedOn w:val="Normalny"/>
    <w:link w:val="TekstdymkaZnak"/>
    <w:uiPriority w:val="99"/>
    <w:semiHidden/>
    <w:unhideWhenUsed/>
    <w:rsid w:val="00EC0F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57D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57D04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6368"/>
    <w:rPr>
      <w:rFonts w:ascii="Lato Black" w:eastAsiaTheme="minorEastAsia" w:hAnsi="Lato Black"/>
      <w:caps/>
      <w:color w:val="23376C"/>
      <w:sz w:val="36"/>
      <w:szCs w:val="36"/>
      <w:lang w:eastAsia="pl-PL"/>
    </w:rPr>
  </w:style>
  <w:style w:type="paragraph" w:styleId="Tytu">
    <w:name w:val="Title"/>
    <w:next w:val="Normalny"/>
    <w:link w:val="TytuZnak"/>
    <w:uiPriority w:val="10"/>
    <w:qFormat/>
    <w:rsid w:val="00636368"/>
    <w:pPr>
      <w:spacing w:before="160" w:line="240" w:lineRule="auto"/>
      <w:jc w:val="center"/>
    </w:pPr>
    <w:rPr>
      <w:rFonts w:ascii="Lato Black" w:eastAsia="Times New Roman" w:hAnsi="Lato Black" w:cstheme="minorHAnsi"/>
      <w:caps/>
      <w:color w:val="23376C"/>
      <w:sz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36368"/>
    <w:rPr>
      <w:rFonts w:ascii="Lato Black" w:eastAsia="Times New Roman" w:hAnsi="Lato Black" w:cstheme="minorHAnsi"/>
      <w:caps/>
      <w:color w:val="23376C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6368"/>
    <w:rPr>
      <w:rFonts w:ascii="Lato Black" w:eastAsia="Times New Roman" w:hAnsi="Lato Black" w:cstheme="minorHAnsi"/>
      <w:caps/>
      <w:sz w:val="24"/>
      <w:szCs w:val="18"/>
      <w:lang w:eastAsia="pl-PL"/>
    </w:rPr>
  </w:style>
  <w:style w:type="paragraph" w:styleId="Podtytu">
    <w:name w:val="Subtitle"/>
    <w:next w:val="Normalny"/>
    <w:link w:val="PodtytuZnak"/>
    <w:uiPriority w:val="11"/>
    <w:qFormat/>
    <w:rsid w:val="00636368"/>
    <w:pPr>
      <w:spacing w:line="240" w:lineRule="auto"/>
      <w:jc w:val="center"/>
    </w:pPr>
    <w:rPr>
      <w:rFonts w:ascii="Lato" w:eastAsia="Times New Roman" w:hAnsi="Lato" w:cstheme="minorHAnsi"/>
      <w:b/>
      <w:bCs/>
      <w:caps/>
      <w:sz w:val="24"/>
      <w:szCs w:val="1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36368"/>
    <w:rPr>
      <w:rFonts w:ascii="Lato" w:eastAsia="Times New Roman" w:hAnsi="Lato" w:cstheme="minorHAnsi"/>
      <w:b/>
      <w:bCs/>
      <w:caps/>
      <w:sz w:val="24"/>
      <w:szCs w:val="18"/>
      <w:lang w:eastAsia="pl-PL"/>
    </w:rPr>
  </w:style>
  <w:style w:type="paragraph" w:customStyle="1" w:styleId="stopka0">
    <w:name w:val="stopka"/>
    <w:basedOn w:val="Bezodstpw"/>
    <w:link w:val="stopkaZnak0"/>
    <w:qFormat/>
    <w:rsid w:val="00400E3A"/>
    <w:rPr>
      <w:rFonts w:cstheme="majorHAnsi"/>
      <w:bCs/>
      <w:color w:val="404040" w:themeColor="text1" w:themeTint="BF"/>
      <w:sz w:val="13"/>
      <w:szCs w:val="13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0E3A"/>
    <w:rPr>
      <w:rFonts w:ascii="Lato" w:eastAsia="Times New Roman" w:hAnsi="Lato" w:cstheme="minorHAnsi"/>
      <w:sz w:val="20"/>
      <w:szCs w:val="14"/>
      <w:lang w:eastAsia="pl-PL"/>
    </w:rPr>
  </w:style>
  <w:style w:type="character" w:customStyle="1" w:styleId="stopkaZnak0">
    <w:name w:val="stopka Znak"/>
    <w:basedOn w:val="BezodstpwZnak"/>
    <w:link w:val="stopka0"/>
    <w:rsid w:val="00400E3A"/>
    <w:rPr>
      <w:rFonts w:ascii="Lato" w:eastAsia="Times New Roman" w:hAnsi="Lato" w:cstheme="majorHAnsi"/>
      <w:bCs/>
      <w:color w:val="404040" w:themeColor="text1" w:themeTint="BF"/>
      <w:sz w:val="13"/>
      <w:szCs w:val="13"/>
      <w:lang w:eastAsia="pl-PL"/>
    </w:rPr>
  </w:style>
  <w:style w:type="paragraph" w:customStyle="1" w:styleId="stopkabold">
    <w:name w:val="stopka_bold"/>
    <w:basedOn w:val="stopka0"/>
    <w:link w:val="stopkaboldZnak"/>
    <w:qFormat/>
    <w:rsid w:val="00400E3A"/>
    <w:rPr>
      <w:rFonts w:ascii="Lato Black" w:hAnsi="Lato Black"/>
      <w:b/>
    </w:rPr>
  </w:style>
  <w:style w:type="character" w:customStyle="1" w:styleId="stopkaboldZnak">
    <w:name w:val="stopka_bold Znak"/>
    <w:basedOn w:val="stopkaZnak0"/>
    <w:link w:val="stopkabold"/>
    <w:rsid w:val="00400E3A"/>
    <w:rPr>
      <w:rFonts w:ascii="Lato Black" w:eastAsia="Times New Roman" w:hAnsi="Lato Black" w:cstheme="majorHAnsi"/>
      <w:b/>
      <w:bCs/>
      <w:color w:val="404040" w:themeColor="text1" w:themeTint="BF"/>
      <w:sz w:val="13"/>
      <w:szCs w:val="13"/>
      <w:lang w:eastAsia="pl-PL"/>
    </w:rPr>
  </w:style>
  <w:style w:type="paragraph" w:customStyle="1" w:styleId="stopkakapita">
    <w:name w:val="stopka_kapitał"/>
    <w:link w:val="stopkakapitaZnak"/>
    <w:qFormat/>
    <w:rsid w:val="00400E3A"/>
    <w:pPr>
      <w:spacing w:after="0" w:line="240" w:lineRule="auto"/>
    </w:pPr>
    <w:rPr>
      <w:rFonts w:ascii="Lato" w:eastAsia="Times New Roman" w:hAnsi="Lato" w:cstheme="majorHAnsi"/>
      <w:color w:val="808080" w:themeColor="background1" w:themeShade="80"/>
      <w:sz w:val="12"/>
      <w:szCs w:val="13"/>
      <w:lang w:eastAsia="pl-PL"/>
    </w:rPr>
  </w:style>
  <w:style w:type="character" w:customStyle="1" w:styleId="stopkakapitaZnak">
    <w:name w:val="stopka_kapitał Znak"/>
    <w:basedOn w:val="BezodstpwZnak"/>
    <w:link w:val="stopkakapita"/>
    <w:rsid w:val="00400E3A"/>
    <w:rPr>
      <w:rFonts w:ascii="Lato" w:eastAsia="Times New Roman" w:hAnsi="Lato" w:cstheme="majorHAnsi"/>
      <w:color w:val="808080" w:themeColor="background1" w:themeShade="80"/>
      <w:sz w:val="12"/>
      <w:szCs w:val="13"/>
      <w:lang w:eastAsia="pl-PL"/>
    </w:rPr>
  </w:style>
  <w:style w:type="paragraph" w:customStyle="1" w:styleId="stopkawww">
    <w:name w:val="stopka_www"/>
    <w:link w:val="stopkawwwZnak"/>
    <w:qFormat/>
    <w:rsid w:val="00400E3A"/>
    <w:pPr>
      <w:spacing w:after="0" w:line="240" w:lineRule="auto"/>
      <w:jc w:val="right"/>
    </w:pPr>
    <w:rPr>
      <w:rFonts w:ascii="Lato" w:eastAsia="Times New Roman" w:hAnsi="Lato" w:cstheme="majorHAnsi"/>
      <w:color w:val="404040" w:themeColor="text1" w:themeTint="BF"/>
      <w:sz w:val="14"/>
      <w:szCs w:val="14"/>
      <w:lang w:eastAsia="pl-PL"/>
    </w:rPr>
  </w:style>
  <w:style w:type="character" w:customStyle="1" w:styleId="stopkawwwZnak">
    <w:name w:val="stopka_www Znak"/>
    <w:basedOn w:val="BezodstpwZnak"/>
    <w:link w:val="stopkawww"/>
    <w:rsid w:val="00400E3A"/>
    <w:rPr>
      <w:rFonts w:ascii="Lato" w:eastAsia="Times New Roman" w:hAnsi="Lato" w:cstheme="majorHAnsi"/>
      <w:color w:val="404040" w:themeColor="text1" w:themeTint="BF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353C9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50BE"/>
    <w:pPr>
      <w:tabs>
        <w:tab w:val="clear" w:pos="19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50B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F4D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F4D"/>
    <w:rPr>
      <w:rFonts w:ascii="Lato" w:eastAsia="Times New Roman" w:hAnsi="Lato" w:cs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EEB8-BDA3-4C90-9931-606D5C41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Lewandowski</dc:creator>
  <cp:keywords/>
  <dc:description/>
  <cp:lastModifiedBy>Paulina Kaczorek</cp:lastModifiedBy>
  <cp:revision>5</cp:revision>
  <cp:lastPrinted>2024-08-01T08:59:00Z</cp:lastPrinted>
  <dcterms:created xsi:type="dcterms:W3CDTF">2025-04-11T06:53:00Z</dcterms:created>
  <dcterms:modified xsi:type="dcterms:W3CDTF">2025-04-11T08:07:00Z</dcterms:modified>
</cp:coreProperties>
</file>